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2468CF" w:rsidRDefault="00FA76D1" w:rsidP="005F43A1">
      <w:pPr>
        <w:ind w:left="708" w:firstLine="708"/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                                Załącznik nr </w:t>
      </w:r>
      <w:r w:rsidR="00FF6537">
        <w:rPr>
          <w:rFonts w:ascii="Arial" w:hAnsi="Arial" w:cs="Arial"/>
          <w:b/>
        </w:rPr>
        <w:t>4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5F43A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5F43A1">
        <w:rPr>
          <w:rFonts w:ascii="Arial" w:hAnsi="Arial" w:cs="Arial"/>
          <w:b/>
          <w:u w:val="single"/>
        </w:rPr>
        <w:t>Zamawiający:</w:t>
      </w:r>
    </w:p>
    <w:p w:rsidR="00FA76D1" w:rsidRPr="005F43A1" w:rsidRDefault="00FA76D1" w:rsidP="004516AC">
      <w:pPr>
        <w:ind w:left="5246" w:firstLine="425"/>
        <w:rPr>
          <w:rFonts w:ascii="Arial" w:hAnsi="Arial" w:cs="Arial"/>
        </w:rPr>
      </w:pPr>
      <w:r w:rsidRPr="005F43A1">
        <w:rPr>
          <w:rFonts w:ascii="Arial" w:hAnsi="Arial" w:cs="Arial"/>
        </w:rPr>
        <w:t xml:space="preserve">Powiat Gdański </w:t>
      </w:r>
    </w:p>
    <w:p w:rsidR="00FA76D1" w:rsidRPr="005F43A1" w:rsidRDefault="00FA76D1" w:rsidP="004516AC">
      <w:pPr>
        <w:ind w:left="5246" w:firstLine="425"/>
        <w:rPr>
          <w:rFonts w:ascii="Arial" w:hAnsi="Arial" w:cs="Arial"/>
          <w:b/>
        </w:rPr>
      </w:pPr>
      <w:r w:rsidRPr="005F43A1">
        <w:rPr>
          <w:rFonts w:ascii="Arial" w:hAnsi="Arial" w:cs="Arial"/>
        </w:rPr>
        <w:t>z siedzibą w Pruszczu Gdańskim</w:t>
      </w:r>
    </w:p>
    <w:p w:rsidR="00FA76D1" w:rsidRPr="005F43A1" w:rsidRDefault="00FA76D1" w:rsidP="004516AC">
      <w:pPr>
        <w:ind w:left="5954" w:hanging="284"/>
        <w:rPr>
          <w:rFonts w:ascii="Arial" w:hAnsi="Arial" w:cs="Arial"/>
        </w:rPr>
      </w:pPr>
      <w:r w:rsidRPr="005F43A1">
        <w:rPr>
          <w:rFonts w:ascii="Arial" w:hAnsi="Arial" w:cs="Arial"/>
        </w:rPr>
        <w:t>ul. Wojska Polskiego 16</w:t>
      </w:r>
    </w:p>
    <w:p w:rsidR="00FA76D1" w:rsidRPr="005F43A1" w:rsidRDefault="00FA76D1" w:rsidP="004516AC">
      <w:pPr>
        <w:ind w:left="5954" w:hanging="284"/>
        <w:rPr>
          <w:rFonts w:ascii="Arial" w:hAnsi="Arial" w:cs="Arial"/>
        </w:rPr>
      </w:pPr>
      <w:r w:rsidRPr="005F43A1">
        <w:rPr>
          <w:rFonts w:ascii="Arial" w:hAnsi="Arial" w:cs="Arial"/>
        </w:rPr>
        <w:t>83-000 Pruszcz Gdański</w:t>
      </w:r>
    </w:p>
    <w:p w:rsidR="00FA76D1" w:rsidRPr="005F43A1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5F43A1">
        <w:rPr>
          <w:rFonts w:ascii="Arial" w:hAnsi="Arial" w:cs="Arial"/>
          <w:b/>
          <w:u w:val="single"/>
        </w:rPr>
        <w:t>Wykonawca:</w:t>
      </w:r>
    </w:p>
    <w:p w:rsidR="00FA76D1" w:rsidRPr="004516AC" w:rsidRDefault="00FA76D1" w:rsidP="00FA76D1">
      <w:pPr>
        <w:spacing w:after="240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16A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5F43A1" w:rsidRDefault="00FA76D1" w:rsidP="00FA76D1">
      <w:pPr>
        <w:spacing w:before="120" w:line="480" w:lineRule="auto"/>
        <w:rPr>
          <w:rFonts w:ascii="Arial" w:hAnsi="Arial" w:cs="Arial"/>
          <w:b/>
          <w:u w:val="single"/>
        </w:rPr>
      </w:pPr>
      <w:r w:rsidRPr="005F43A1">
        <w:rPr>
          <w:rFonts w:ascii="Arial" w:hAnsi="Arial" w:cs="Arial"/>
          <w:b/>
          <w:u w:val="single"/>
        </w:rPr>
        <w:t>reprezentowany przez:</w:t>
      </w:r>
    </w:p>
    <w:p w:rsidR="00FA76D1" w:rsidRPr="004516AC" w:rsidRDefault="00FA76D1" w:rsidP="00FA76D1">
      <w:pPr>
        <w:spacing w:line="480" w:lineRule="auto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D6199">
        <w:rPr>
          <w:rFonts w:ascii="Arial" w:hAnsi="Arial" w:cs="Arial"/>
          <w:b/>
        </w:rPr>
        <w:t>Pzp</w:t>
      </w:r>
      <w:proofErr w:type="spellEnd"/>
      <w:r w:rsidRPr="00BD6199">
        <w:rPr>
          <w:rFonts w:ascii="Arial" w:hAnsi="Arial" w:cs="Arial"/>
          <w:b/>
        </w:rPr>
        <w:t xml:space="preserve">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F2060B" w:rsidRDefault="00F2060B" w:rsidP="00F2060B">
      <w:pPr>
        <w:spacing w:line="360" w:lineRule="auto"/>
        <w:ind w:right="142"/>
        <w:jc w:val="both"/>
        <w:rPr>
          <w:rFonts w:ascii="Arial" w:hAnsi="Arial" w:cs="Arial"/>
        </w:rPr>
      </w:pPr>
      <w:r w:rsidRPr="00F2060B">
        <w:rPr>
          <w:rFonts w:ascii="Arial" w:hAnsi="Arial" w:cs="Arial"/>
          <w:bCs/>
        </w:rPr>
        <w:t xml:space="preserve">Przystępując do </w:t>
      </w:r>
      <w:r>
        <w:rPr>
          <w:rFonts w:ascii="Arial" w:hAnsi="Arial" w:cs="Arial"/>
          <w:bCs/>
        </w:rPr>
        <w:t>postę</w:t>
      </w:r>
      <w:bookmarkStart w:id="0" w:name="_GoBack"/>
      <w:bookmarkEnd w:id="0"/>
      <w:r w:rsidRPr="00F2060B">
        <w:rPr>
          <w:rFonts w:ascii="Arial" w:hAnsi="Arial" w:cs="Arial"/>
          <w:bCs/>
        </w:rPr>
        <w:t>powania o udzielenie zamówienia publicznego prowadzonego na podstawie art. 275 pkt 1 ustawy PZP</w:t>
      </w:r>
      <w:r w:rsidRPr="00F2060B">
        <w:rPr>
          <w:rFonts w:ascii="Arial" w:hAnsi="Arial" w:cs="Arial"/>
        </w:rPr>
        <w:t xml:space="preserve"> </w:t>
      </w:r>
      <w:r w:rsidRPr="00F2060B">
        <w:rPr>
          <w:rFonts w:ascii="Arial" w:hAnsi="Arial" w:cs="Arial"/>
        </w:rPr>
        <w:t>pn.:</w:t>
      </w:r>
      <w:r w:rsidR="004516AC" w:rsidRPr="00F2060B">
        <w:rPr>
          <w:rFonts w:ascii="Arial" w:hAnsi="Arial" w:cs="Arial"/>
        </w:rPr>
        <w:t xml:space="preserve"> </w:t>
      </w:r>
      <w:r w:rsidR="007B33F7" w:rsidRPr="00F2060B">
        <w:rPr>
          <w:rFonts w:ascii="Arial" w:hAnsi="Arial" w:cs="Arial"/>
        </w:rPr>
        <w:t>Zakup</w:t>
      </w:r>
      <w:r w:rsidR="0036715D" w:rsidRPr="00F2060B">
        <w:rPr>
          <w:rFonts w:ascii="Arial" w:hAnsi="Arial" w:cs="Arial"/>
        </w:rPr>
        <w:t xml:space="preserve"> i dostaw</w:t>
      </w:r>
      <w:r w:rsidRPr="00F2060B">
        <w:rPr>
          <w:rFonts w:ascii="Arial" w:hAnsi="Arial" w:cs="Arial"/>
        </w:rPr>
        <w:t>a</w:t>
      </w:r>
      <w:r w:rsidR="0036715D" w:rsidRPr="00F2060B">
        <w:rPr>
          <w:rFonts w:ascii="Arial" w:hAnsi="Arial" w:cs="Arial"/>
        </w:rPr>
        <w:t xml:space="preserve"> </w:t>
      </w:r>
      <w:proofErr w:type="spellStart"/>
      <w:r w:rsidR="0036715D" w:rsidRPr="00F2060B">
        <w:rPr>
          <w:rFonts w:ascii="Arial" w:hAnsi="Arial" w:cs="Arial"/>
        </w:rPr>
        <w:t>zarządzalnych</w:t>
      </w:r>
      <w:proofErr w:type="spellEnd"/>
      <w:r w:rsidR="0036715D" w:rsidRPr="00F2060B">
        <w:rPr>
          <w:rFonts w:ascii="Arial" w:hAnsi="Arial" w:cs="Arial"/>
        </w:rPr>
        <w:t xml:space="preserve"> urządzeń sieciowych</w:t>
      </w:r>
      <w:r w:rsidR="007B33F7" w:rsidRPr="00F2060B">
        <w:rPr>
          <w:rFonts w:ascii="Arial" w:hAnsi="Arial" w:cs="Arial"/>
        </w:rPr>
        <w:t xml:space="preserve">  </w:t>
      </w:r>
      <w:r w:rsidR="00473C6F" w:rsidRPr="00F2060B">
        <w:rPr>
          <w:rFonts w:ascii="Arial" w:hAnsi="Arial" w:cs="Arial"/>
          <w:i/>
        </w:rPr>
        <w:t>nr</w:t>
      </w:r>
      <w:r w:rsidR="00A337AC" w:rsidRPr="00F2060B">
        <w:rPr>
          <w:rFonts w:ascii="Arial" w:hAnsi="Arial" w:cs="Arial"/>
          <w:i/>
        </w:rPr>
        <w:t xml:space="preserve"> postęp</w:t>
      </w:r>
      <w:r w:rsidR="00473C6F" w:rsidRPr="00F2060B">
        <w:rPr>
          <w:rFonts w:ascii="Arial" w:hAnsi="Arial" w:cs="Arial"/>
          <w:i/>
        </w:rPr>
        <w:t>owania</w:t>
      </w:r>
      <w:r w:rsidR="00A337AC" w:rsidRPr="00F2060B">
        <w:rPr>
          <w:rFonts w:ascii="Arial" w:hAnsi="Arial" w:cs="Arial"/>
          <w:i/>
        </w:rPr>
        <w:t xml:space="preserve"> </w:t>
      </w:r>
      <w:r w:rsidR="00FA76D1" w:rsidRPr="00F2060B">
        <w:rPr>
          <w:rFonts w:ascii="Arial" w:hAnsi="Arial" w:cs="Arial"/>
        </w:rPr>
        <w:t>ZP</w:t>
      </w:r>
      <w:r w:rsidR="00FE6B61" w:rsidRPr="00F2060B">
        <w:rPr>
          <w:rFonts w:ascii="Arial" w:hAnsi="Arial" w:cs="Arial"/>
        </w:rPr>
        <w:t>iFZ</w:t>
      </w:r>
      <w:r w:rsidR="00FA76D1" w:rsidRPr="00F2060B">
        <w:rPr>
          <w:rFonts w:ascii="Arial" w:hAnsi="Arial" w:cs="Arial"/>
        </w:rPr>
        <w:t>.272.</w:t>
      </w:r>
      <w:r w:rsidR="00FE6B61" w:rsidRPr="00F2060B">
        <w:rPr>
          <w:rFonts w:ascii="Arial" w:hAnsi="Arial" w:cs="Arial"/>
        </w:rPr>
        <w:t>1.</w:t>
      </w:r>
      <w:r w:rsidR="0036715D" w:rsidRPr="00F2060B">
        <w:rPr>
          <w:rFonts w:ascii="Arial" w:hAnsi="Arial" w:cs="Arial"/>
        </w:rPr>
        <w:t>15</w:t>
      </w:r>
      <w:r w:rsidR="00FA76D1" w:rsidRPr="00F2060B">
        <w:rPr>
          <w:rFonts w:ascii="Arial" w:hAnsi="Arial" w:cs="Arial"/>
        </w:rPr>
        <w:t>.202</w:t>
      </w:r>
      <w:r w:rsidR="00281B77" w:rsidRPr="00F2060B">
        <w:rPr>
          <w:rFonts w:ascii="Arial" w:hAnsi="Arial" w:cs="Arial"/>
        </w:rPr>
        <w:t>5</w:t>
      </w:r>
      <w:r w:rsidR="00FA76D1" w:rsidRPr="00F2060B">
        <w:rPr>
          <w:rFonts w:ascii="Arial" w:hAnsi="Arial" w:cs="Arial"/>
        </w:rPr>
        <w:t>.</w:t>
      </w:r>
      <w:r w:rsidR="000F368F" w:rsidRPr="00F2060B">
        <w:rPr>
          <w:rFonts w:ascii="Arial" w:hAnsi="Arial" w:cs="Arial"/>
        </w:rPr>
        <w:t>K</w:t>
      </w:r>
      <w:r w:rsidR="008649D0" w:rsidRPr="00F2060B">
        <w:rPr>
          <w:rFonts w:ascii="Arial" w:hAnsi="Arial" w:cs="Arial"/>
        </w:rPr>
        <w:t>T</w:t>
      </w:r>
      <w:r w:rsidR="00FA76D1" w:rsidRPr="00F2060B">
        <w:rPr>
          <w:rFonts w:ascii="Arial" w:hAnsi="Arial" w:cs="Arial"/>
        </w:rPr>
        <w:t>, prowadzonego przez Powiat Gdański z siedzibą w Pruszczu Gdańskim, ul. Wojska Polskiego 16, 83-000 Pruszcz Gdański</w:t>
      </w:r>
      <w:r w:rsidR="00FA76D1" w:rsidRPr="00F2060B">
        <w:rPr>
          <w:rFonts w:ascii="Arial" w:hAnsi="Arial" w:cs="Arial"/>
          <w:i/>
        </w:rPr>
        <w:t xml:space="preserve">, </w:t>
      </w:r>
      <w:r w:rsidR="00FA76D1" w:rsidRPr="00F2060B">
        <w:rPr>
          <w:rFonts w:ascii="Arial" w:hAnsi="Arial" w:cs="Arial"/>
        </w:rPr>
        <w:t>oświadczam, co następuje:</w:t>
      </w:r>
    </w:p>
    <w:p w:rsidR="004516AC" w:rsidRPr="00BD6199" w:rsidRDefault="004516AC" w:rsidP="00473C6F">
      <w:pPr>
        <w:pStyle w:val="Akapitzlist"/>
        <w:widowControl/>
        <w:tabs>
          <w:tab w:val="left" w:pos="-26263"/>
        </w:tabs>
        <w:spacing w:line="360" w:lineRule="auto"/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oraz Specyfikacji </w:t>
      </w:r>
      <w:r w:rsidRPr="00BD6199">
        <w:rPr>
          <w:rFonts w:ascii="Arial" w:hAnsi="Arial" w:cs="Arial"/>
        </w:rPr>
        <w:t xml:space="preserve">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D6199">
        <w:rPr>
          <w:rFonts w:ascii="Arial" w:hAnsi="Arial" w:cs="Arial"/>
        </w:rPr>
        <w:t>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lastRenderedPageBreak/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BD6199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  <w:r w:rsidRPr="00BD6199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BA722B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EC7" w:rsidRDefault="00E05EC7">
      <w:r>
        <w:separator/>
      </w:r>
    </w:p>
  </w:endnote>
  <w:endnote w:type="continuationSeparator" w:id="0">
    <w:p w:rsidR="00E05EC7" w:rsidRDefault="00E0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060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1EDB" w:rsidRDefault="004C1EDB" w:rsidP="004C1EDB">
    <w:pPr>
      <w:pStyle w:val="Stopka"/>
      <w:jc w:val="center"/>
    </w:pPr>
    <w:r>
      <w:rPr>
        <w:rFonts w:ascii="Calibri" w:eastAsia="Calibri" w:hAnsi="Calibri"/>
        <w:lang w:eastAsia="en-US"/>
      </w:rPr>
      <w:t>Projekt „</w:t>
    </w:r>
    <w:proofErr w:type="spellStart"/>
    <w:r>
      <w:rPr>
        <w:rFonts w:ascii="Calibri" w:eastAsia="Calibri" w:hAnsi="Calibri"/>
        <w:lang w:eastAsia="en-US"/>
      </w:rPr>
      <w:t>Cyberbezpieczny</w:t>
    </w:r>
    <w:proofErr w:type="spellEnd"/>
    <w:r>
      <w:rPr>
        <w:rFonts w:ascii="Calibri" w:eastAsia="Calibri" w:hAnsi="Calibri"/>
        <w:lang w:eastAsia="en-US"/>
      </w:rPr>
      <w:t xml:space="preserve"> Samorząd ” jest finansowany ze środków Europejskich w ramach Funduszy Europejskich na Rozwój Cyfrowy 2021-2027 (FERC).</w:t>
    </w:r>
  </w:p>
  <w:p w:rsidR="00D34DB5" w:rsidRDefault="00E05E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EC7" w:rsidRDefault="00E05EC7">
      <w:r>
        <w:separator/>
      </w:r>
    </w:p>
  </w:footnote>
  <w:footnote w:type="continuationSeparator" w:id="0">
    <w:p w:rsidR="00E05EC7" w:rsidRDefault="00E05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22B" w:rsidRDefault="00AB022B" w:rsidP="00473C6F">
    <w:pPr>
      <w:pStyle w:val="Nagwek"/>
      <w:rPr>
        <w:rFonts w:ascii="Arial" w:hAnsi="Arial" w:cs="Arial"/>
        <w:sz w:val="18"/>
        <w:szCs w:val="18"/>
      </w:rPr>
    </w:pPr>
    <w:r>
      <w:rPr>
        <w:noProof/>
        <w:sz w:val="16"/>
        <w:szCs w:val="16"/>
      </w:rPr>
      <w:drawing>
        <wp:inline distT="0" distB="0" distL="0" distR="0" wp14:anchorId="71097D2F" wp14:editId="14146F09">
          <wp:extent cx="5733415" cy="584760"/>
          <wp:effectExtent l="0" t="0" r="635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C6F" w:rsidRPr="00621EEC" w:rsidRDefault="00473C6F" w:rsidP="00473C6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 w:rsidR="0036715D">
      <w:rPr>
        <w:rFonts w:ascii="Arial" w:hAnsi="Arial" w:cs="Arial"/>
        <w:sz w:val="18"/>
        <w:szCs w:val="18"/>
      </w:rPr>
      <w:t>15</w:t>
    </w:r>
    <w:r>
      <w:rPr>
        <w:rFonts w:ascii="Arial" w:hAnsi="Arial" w:cs="Arial"/>
        <w:sz w:val="18"/>
        <w:szCs w:val="18"/>
      </w:rPr>
      <w:t>.2025</w:t>
    </w:r>
    <w:r w:rsidRPr="00621EEC">
      <w:rPr>
        <w:rFonts w:ascii="Arial" w:hAnsi="Arial" w:cs="Arial"/>
        <w:sz w:val="18"/>
        <w:szCs w:val="18"/>
      </w:rPr>
      <w:t>.KT</w:t>
    </w:r>
  </w:p>
  <w:p w:rsidR="000F368F" w:rsidRDefault="000F36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368F"/>
    <w:rsid w:val="001A752A"/>
    <w:rsid w:val="001D394C"/>
    <w:rsid w:val="001E07A2"/>
    <w:rsid w:val="00243D13"/>
    <w:rsid w:val="002468CF"/>
    <w:rsid w:val="00281B77"/>
    <w:rsid w:val="00290FD5"/>
    <w:rsid w:val="00296C36"/>
    <w:rsid w:val="00307AE2"/>
    <w:rsid w:val="0036715D"/>
    <w:rsid w:val="003722C9"/>
    <w:rsid w:val="004516AC"/>
    <w:rsid w:val="00473C6F"/>
    <w:rsid w:val="004C1EDB"/>
    <w:rsid w:val="00546BBC"/>
    <w:rsid w:val="0056598B"/>
    <w:rsid w:val="005A7BE0"/>
    <w:rsid w:val="005F43A1"/>
    <w:rsid w:val="006447C1"/>
    <w:rsid w:val="006B3C06"/>
    <w:rsid w:val="00775489"/>
    <w:rsid w:val="007B33F7"/>
    <w:rsid w:val="007B7C98"/>
    <w:rsid w:val="007E65C1"/>
    <w:rsid w:val="008050E6"/>
    <w:rsid w:val="008150DC"/>
    <w:rsid w:val="0082726E"/>
    <w:rsid w:val="008649D0"/>
    <w:rsid w:val="009036BF"/>
    <w:rsid w:val="00934FC7"/>
    <w:rsid w:val="009636EE"/>
    <w:rsid w:val="00990519"/>
    <w:rsid w:val="00A337AC"/>
    <w:rsid w:val="00A63212"/>
    <w:rsid w:val="00A91547"/>
    <w:rsid w:val="00AB022B"/>
    <w:rsid w:val="00B24470"/>
    <w:rsid w:val="00B62A61"/>
    <w:rsid w:val="00BA722B"/>
    <w:rsid w:val="00BD6199"/>
    <w:rsid w:val="00C000D1"/>
    <w:rsid w:val="00CB27D3"/>
    <w:rsid w:val="00CD441C"/>
    <w:rsid w:val="00DB3EB0"/>
    <w:rsid w:val="00E05EC7"/>
    <w:rsid w:val="00E832D4"/>
    <w:rsid w:val="00EF4C85"/>
    <w:rsid w:val="00F2060B"/>
    <w:rsid w:val="00F340E9"/>
    <w:rsid w:val="00F73CED"/>
    <w:rsid w:val="00FA76D1"/>
    <w:rsid w:val="00FC33E4"/>
    <w:rsid w:val="00FE6B61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0F3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6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BB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B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1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87CB3-DFAF-4C6B-9F53-A2455B3F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28</cp:revision>
  <dcterms:created xsi:type="dcterms:W3CDTF">2021-02-26T09:22:00Z</dcterms:created>
  <dcterms:modified xsi:type="dcterms:W3CDTF">2025-04-11T09:52:00Z</dcterms:modified>
</cp:coreProperties>
</file>